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Ways to Get Involved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2020-08-19 01:50:51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Ways to Get Involved</dc:title>
  <cp:revision>0</cp:revision>
</cp:coreProperties>
</file>